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5EE6" w14:textId="3470F276" w:rsidR="004272EB" w:rsidRPr="00614985" w:rsidRDefault="004272EB" w:rsidP="002D0593">
      <w:pPr>
        <w:rPr>
          <w:b/>
          <w:bCs/>
          <w:sz w:val="36"/>
          <w:szCs w:val="36"/>
        </w:rPr>
      </w:pPr>
      <w:r w:rsidRPr="00614985">
        <w:rPr>
          <w:b/>
          <w:bCs/>
          <w:sz w:val="36"/>
          <w:szCs w:val="36"/>
        </w:rPr>
        <w:t>Boundaries are like an</w:t>
      </w:r>
      <w:r w:rsidR="002D0593" w:rsidRPr="00614985">
        <w:rPr>
          <w:b/>
          <w:bCs/>
          <w:sz w:val="36"/>
          <w:szCs w:val="36"/>
        </w:rPr>
        <w:t xml:space="preserve"> Orange</w:t>
      </w:r>
      <w:r w:rsidRPr="00614985">
        <w:rPr>
          <w:b/>
          <w:bCs/>
          <w:sz w:val="36"/>
          <w:szCs w:val="36"/>
        </w:rPr>
        <w:t>: A</w:t>
      </w:r>
      <w:r w:rsidR="002D0593" w:rsidRPr="00614985">
        <w:rPr>
          <w:b/>
          <w:bCs/>
          <w:sz w:val="36"/>
          <w:szCs w:val="36"/>
        </w:rPr>
        <w:t xml:space="preserve"> </w:t>
      </w:r>
      <w:r w:rsidRPr="00614985">
        <w:rPr>
          <w:b/>
          <w:bCs/>
          <w:sz w:val="36"/>
          <w:szCs w:val="36"/>
        </w:rPr>
        <w:t>Juicy Metaphor for Safe, Connected Living</w:t>
      </w:r>
    </w:p>
    <w:p w14:paraId="6B4E789F" w14:textId="45006826" w:rsidR="002D0593" w:rsidRPr="00942197" w:rsidRDefault="002D0593" w:rsidP="002D0593">
      <w:r w:rsidRPr="00942197">
        <w:rPr>
          <w:i/>
          <w:iCs/>
        </w:rPr>
        <w:t>By Juliet Grayson</w:t>
      </w:r>
    </w:p>
    <w:p w14:paraId="3C76569D" w14:textId="77777777" w:rsidR="002D0593" w:rsidRPr="00942197" w:rsidRDefault="002D0593" w:rsidP="002D0593">
      <w:r w:rsidRPr="00942197">
        <w:t>Boundaries, says Terry Real—founder of the Relational Life Institute—are like an orange.</w:t>
      </w:r>
    </w:p>
    <w:p w14:paraId="22E59057" w14:textId="26421DEE" w:rsidR="002D0593" w:rsidRPr="00942197" w:rsidRDefault="002D0593" w:rsidP="002D0593">
      <w:r w:rsidRPr="00942197">
        <w:t xml:space="preserve">The outer skin—vivid orange, textured, slightly tough—symbolises our protective boundary. It’s what shields us from the outside world. This is the part that says, </w:t>
      </w:r>
      <w:r w:rsidRPr="00942197">
        <w:rPr>
          <w:i/>
          <w:iCs/>
        </w:rPr>
        <w:t>“I will not let in what is harmful, shaming, or intrusive.”</w:t>
      </w:r>
      <w:r w:rsidRPr="00942197">
        <w:t xml:space="preserve"> It acts as a filter, discerning what to allow through: it lets in warmth, care, and connection, while keeping out what might bruise or overwhelm. It’s strong, but not a wall—porous enough for intimacy, firm enough for safety.</w:t>
      </w:r>
    </w:p>
    <w:p w14:paraId="5BDF2222" w14:textId="77777777" w:rsidR="002D0593" w:rsidRPr="00942197" w:rsidRDefault="002D0593" w:rsidP="002D0593">
      <w:r w:rsidRPr="00942197">
        <w:t xml:space="preserve">Just beneath the peel lies the white pith—soft, fibrous, often unnoticed. This inner layer represents our containment boundary. It’s the structure that holds us steady from within. It says, </w:t>
      </w:r>
      <w:r w:rsidRPr="00942197">
        <w:rPr>
          <w:i/>
          <w:iCs/>
        </w:rPr>
        <w:t>“I am responsible for what I send out into the world. I won’t lash out, collapse, or spill my pain onto you.”</w:t>
      </w:r>
      <w:r w:rsidRPr="00942197">
        <w:t xml:space="preserve"> It helps us self-regulate. It offers a pause, a breath, a moment of choice before we react.</w:t>
      </w:r>
    </w:p>
    <w:p w14:paraId="1A2D6BF6" w14:textId="77777777" w:rsidR="002D0593" w:rsidRPr="00942197" w:rsidRDefault="002D0593" w:rsidP="002D0593">
      <w:r w:rsidRPr="00942197">
        <w:t>Both parts are essential. Without the outer layer, we take in too much. Without the inner, we risk leaking our pain and reactivity onto others.</w:t>
      </w:r>
    </w:p>
    <w:p w14:paraId="5B938EA3" w14:textId="77777777" w:rsidR="002D0593" w:rsidRPr="00942197" w:rsidRDefault="002D0593" w:rsidP="002D0593">
      <w:r w:rsidRPr="00942197">
        <w:t>And at the centre of the orange? The vibrant, juicy flesh—our essence. The part that is tender, authentic, and worth protecting.</w:t>
      </w:r>
    </w:p>
    <w:p w14:paraId="46D3EDFD" w14:textId="77777777" w:rsidR="002D0593" w:rsidRPr="00942197" w:rsidRDefault="002D0593" w:rsidP="002D0593">
      <w:r w:rsidRPr="00942197">
        <w:t>This metaphor reminds us that healthy boundaries are not rigid defences but wise, living membranes. They let us stay connected—without losing ourselves or overwhelming others.</w:t>
      </w:r>
    </w:p>
    <w:p w14:paraId="26E06168" w14:textId="77777777" w:rsidR="0042125E" w:rsidRPr="00942197" w:rsidRDefault="002D0593" w:rsidP="002D0593">
      <w:r w:rsidRPr="00942197">
        <w:t xml:space="preserve">When both boundaries are in place, we can say, with grounded clarity: </w:t>
      </w:r>
      <w:r w:rsidRPr="00942197">
        <w:rPr>
          <w:i/>
          <w:iCs/>
        </w:rPr>
        <w:t>I will not take in what harms me. I will not send out what harms you.</w:t>
      </w:r>
    </w:p>
    <w:p w14:paraId="4B5DD688" w14:textId="0A70DD24" w:rsidR="002D0593" w:rsidRPr="00942197" w:rsidRDefault="002D0593" w:rsidP="002D0593">
      <w:r w:rsidRPr="00942197">
        <w:t>In that balance, something beautiful happens—we become safe to ourselves, and safe to love.</w:t>
      </w:r>
    </w:p>
    <w:p w14:paraId="27DA9988" w14:textId="77777777" w:rsidR="002D0593" w:rsidRDefault="002D0593" w:rsidP="002D0593"/>
    <w:p w14:paraId="59FC4116" w14:textId="77777777" w:rsidR="00942197" w:rsidRDefault="00942197" w:rsidP="002D0593"/>
    <w:p w14:paraId="4ADB9505" w14:textId="77777777" w:rsidR="00942197" w:rsidRDefault="00942197" w:rsidP="002D0593"/>
    <w:p w14:paraId="6FDBD72A" w14:textId="0CB0851B" w:rsidR="00942197" w:rsidRDefault="00942197" w:rsidP="00942197">
      <w:pPr>
        <w:rPr>
          <w:i/>
          <w:iCs/>
        </w:rPr>
      </w:pPr>
      <w:r w:rsidRPr="00A92C0C">
        <w:rPr>
          <w:i/>
          <w:iCs/>
        </w:rPr>
        <w:t>Juliet enjoys hearing comments about how these talks impact people – both positive and negative.  If you have time, please let her know your thoughts</w:t>
      </w:r>
      <w:r>
        <w:rPr>
          <w:i/>
          <w:iCs/>
        </w:rPr>
        <w:t xml:space="preserve"> </w:t>
      </w:r>
      <w:r>
        <w:rPr>
          <w:i/>
          <w:iCs/>
        </w:rPr>
        <w:br/>
      </w:r>
      <w:hyperlink r:id="rId4" w:history="1">
        <w:r w:rsidR="0047606E" w:rsidRPr="00A06993">
          <w:rPr>
            <w:rStyle w:val="Hyperlink"/>
            <w:i/>
            <w:iCs/>
          </w:rPr>
          <w:t>https://docs.google.com/forms/d/e/1FAIpQLScMcMLPGU2WY1sUZJKF7l_BBEi0h5EkRD5lCOn3xpLvvdKnBw/viewform</w:t>
        </w:r>
      </w:hyperlink>
    </w:p>
    <w:p w14:paraId="08FE6604" w14:textId="77777777" w:rsidR="0047606E" w:rsidRDefault="0047606E" w:rsidP="00942197">
      <w:pPr>
        <w:rPr>
          <w:i/>
          <w:iCs/>
        </w:rPr>
      </w:pPr>
    </w:p>
    <w:p w14:paraId="3DF25B5E" w14:textId="72FA129B" w:rsidR="0047606E" w:rsidRDefault="00942197" w:rsidP="00942197">
      <w:pPr>
        <w:rPr>
          <w:i/>
          <w:iCs/>
        </w:rPr>
      </w:pPr>
      <w:r>
        <w:rPr>
          <w:i/>
          <w:iCs/>
        </w:rPr>
        <w:t xml:space="preserve">To sign up for more of these – and info about CPD workshops – </w:t>
      </w:r>
      <w:hyperlink r:id="rId5" w:history="1">
        <w:r w:rsidR="0047606E" w:rsidRPr="00A06993">
          <w:rPr>
            <w:rStyle w:val="Hyperlink"/>
            <w:i/>
            <w:iCs/>
          </w:rPr>
          <w:t>https://therapyandcounselling.co.uk/sign-up-for-info</w:t>
        </w:r>
      </w:hyperlink>
    </w:p>
    <w:p w14:paraId="5FDA5D9E" w14:textId="0717FA84" w:rsidR="00942197" w:rsidRPr="00A92C0C" w:rsidRDefault="00942197" w:rsidP="00942197">
      <w:pPr>
        <w:rPr>
          <w:i/>
          <w:iCs/>
        </w:rPr>
      </w:pPr>
      <w:r>
        <w:rPr>
          <w:i/>
          <w:iCs/>
        </w:rPr>
        <w:t xml:space="preserve"> </w:t>
      </w:r>
    </w:p>
    <w:p w14:paraId="5746696A" w14:textId="77777777" w:rsidR="00942197" w:rsidRDefault="00942197" w:rsidP="00942197"/>
    <w:p w14:paraId="01247CFE" w14:textId="77777777" w:rsidR="00942197" w:rsidRPr="002D0593" w:rsidRDefault="00942197" w:rsidP="002D0593"/>
    <w:sectPr w:rsidR="00942197" w:rsidRPr="002D0593" w:rsidSect="009421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31"/>
    <w:rsid w:val="00036DBA"/>
    <w:rsid w:val="00077996"/>
    <w:rsid w:val="002D0593"/>
    <w:rsid w:val="0042125E"/>
    <w:rsid w:val="004272EB"/>
    <w:rsid w:val="0047606E"/>
    <w:rsid w:val="00614985"/>
    <w:rsid w:val="00647D2A"/>
    <w:rsid w:val="0086457C"/>
    <w:rsid w:val="00942197"/>
    <w:rsid w:val="009E2531"/>
    <w:rsid w:val="00C130C9"/>
    <w:rsid w:val="00C37B26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C60E"/>
  <w15:chartTrackingRefBased/>
  <w15:docId w15:val="{B9ACC178-B9DB-4D83-A45F-73381CD8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93"/>
  </w:style>
  <w:style w:type="paragraph" w:styleId="Heading1">
    <w:name w:val="heading 1"/>
    <w:basedOn w:val="Normal"/>
    <w:next w:val="Normal"/>
    <w:link w:val="Heading1Char"/>
    <w:uiPriority w:val="9"/>
    <w:qFormat/>
    <w:rsid w:val="009E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5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6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rapyandcounselling.co.uk/sign-up-for-info" TargetMode="External"/><Relationship Id="rId4" Type="http://schemas.openxmlformats.org/officeDocument/2006/relationships/hyperlink" Target="https://docs.google.com/forms/d/e/1FAIpQLScMcMLPGU2WY1sUZJKF7l_BBEi0h5EkRD5lCOn3xpLvvdKnB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Grayson</dc:creator>
  <cp:keywords/>
  <dc:description/>
  <cp:lastModifiedBy>Juliet Grayson</cp:lastModifiedBy>
  <cp:revision>6</cp:revision>
  <dcterms:created xsi:type="dcterms:W3CDTF">2025-05-24T14:23:00Z</dcterms:created>
  <dcterms:modified xsi:type="dcterms:W3CDTF">2025-06-25T15:33:00Z</dcterms:modified>
</cp:coreProperties>
</file>